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21" w:rsidRPr="00F46684" w:rsidRDefault="00CA1821" w:rsidP="00CA1821">
      <w:pPr>
        <w:jc w:val="center"/>
        <w:rPr>
          <w:b/>
          <w:sz w:val="44"/>
          <w:szCs w:val="44"/>
        </w:rPr>
      </w:pPr>
      <w:r w:rsidRPr="00F46684">
        <w:rPr>
          <w:b/>
          <w:sz w:val="44"/>
          <w:szCs w:val="44"/>
        </w:rPr>
        <w:t>Monthly Paid Table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2695"/>
        <w:gridCol w:w="540"/>
        <w:gridCol w:w="2610"/>
        <w:gridCol w:w="540"/>
        <w:gridCol w:w="2965"/>
      </w:tblGrid>
      <w:tr w:rsidR="00CA1821" w:rsidRPr="00F46684" w:rsidTr="00CA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:rsidR="00CA1821" w:rsidRPr="00F46684" w:rsidRDefault="00CA1821" w:rsidP="00CA182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46684">
              <w:rPr>
                <w:sz w:val="28"/>
                <w:szCs w:val="28"/>
              </w:rPr>
              <w:t>FTE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Hours/Day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Hours/Pay Period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17.33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.13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21.67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26.00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34.67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.25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43.33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.30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2.40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52.00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.33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2.64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57.20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.40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3.20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69.33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.45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3.60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78.00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.50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4.00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86.67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4.80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104.00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.66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5.28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114.40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.67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5.36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116.13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.70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121.33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.75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130.00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.80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6.40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138.66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.85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6.80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147.33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.90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7.20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156.00</w:t>
            </w:r>
          </w:p>
        </w:tc>
      </w:tr>
      <w:tr w:rsidR="00CA1821" w:rsidRPr="00F46684" w:rsidTr="00CA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.95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7.60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164.66</w:t>
            </w:r>
          </w:p>
        </w:tc>
      </w:tr>
      <w:tr w:rsidR="00CA1821" w:rsidRPr="00F46684" w:rsidTr="00CA1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CA1821" w:rsidRPr="00F46684" w:rsidRDefault="00CA1821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8.00</w:t>
            </w:r>
          </w:p>
        </w:tc>
        <w:tc>
          <w:tcPr>
            <w:tcW w:w="540" w:type="dxa"/>
          </w:tcPr>
          <w:p w:rsidR="00CA1821" w:rsidRPr="00F46684" w:rsidRDefault="00CA1821" w:rsidP="00CA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CA1821" w:rsidRPr="00F46684" w:rsidRDefault="00CA1821" w:rsidP="0061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173.33</w:t>
            </w:r>
          </w:p>
        </w:tc>
      </w:tr>
    </w:tbl>
    <w:p w:rsidR="00A46464" w:rsidRPr="00F46684" w:rsidRDefault="00A46464">
      <w:pPr>
        <w:rPr>
          <w:sz w:val="32"/>
          <w:szCs w:val="32"/>
        </w:rPr>
      </w:pPr>
    </w:p>
    <w:p w:rsidR="00CA1821" w:rsidRPr="00F46684" w:rsidRDefault="00CA1821" w:rsidP="00CA1821">
      <w:pPr>
        <w:jc w:val="center"/>
        <w:rPr>
          <w:b/>
          <w:sz w:val="32"/>
          <w:szCs w:val="32"/>
        </w:rPr>
      </w:pPr>
      <w:r w:rsidRPr="00F46684">
        <w:rPr>
          <w:b/>
          <w:sz w:val="32"/>
          <w:szCs w:val="32"/>
        </w:rPr>
        <w:t>Calculate Different Rate than Above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3505"/>
        <w:gridCol w:w="540"/>
        <w:gridCol w:w="900"/>
        <w:gridCol w:w="630"/>
        <w:gridCol w:w="3775"/>
      </w:tblGrid>
      <w:tr w:rsidR="00667EEB" w:rsidTr="00F46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5" w:type="dxa"/>
          </w:tcPr>
          <w:p w:rsidR="00667EEB" w:rsidRPr="00F46684" w:rsidRDefault="00667EEB" w:rsidP="006141E1">
            <w:pPr>
              <w:jc w:val="center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Hours per Payroll Period</w:t>
            </w:r>
          </w:p>
        </w:tc>
        <w:tc>
          <w:tcPr>
            <w:tcW w:w="540" w:type="dxa"/>
          </w:tcPr>
          <w:p w:rsidR="00667EEB" w:rsidRPr="00F46684" w:rsidRDefault="00667EEB" w:rsidP="00614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667EEB" w:rsidRPr="00F46684" w:rsidRDefault="00667EEB" w:rsidP="00614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FTE</w:t>
            </w:r>
          </w:p>
        </w:tc>
        <w:tc>
          <w:tcPr>
            <w:tcW w:w="630" w:type="dxa"/>
          </w:tcPr>
          <w:p w:rsidR="00667EEB" w:rsidRPr="00F46684" w:rsidRDefault="00667EEB" w:rsidP="00614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3775" w:type="dxa"/>
          </w:tcPr>
          <w:p w:rsidR="00667EEB" w:rsidRPr="00F46684" w:rsidRDefault="00667EEB" w:rsidP="00614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Hours Per Pay</w:t>
            </w:r>
          </w:p>
        </w:tc>
      </w:tr>
      <w:tr w:rsidR="00667EEB" w:rsidRPr="00F46684" w:rsidTr="00F4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667EEB" w:rsidRPr="00F46684" w:rsidRDefault="00667EEB" w:rsidP="006141E1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173.33</w:t>
            </w:r>
          </w:p>
        </w:tc>
        <w:tc>
          <w:tcPr>
            <w:tcW w:w="540" w:type="dxa"/>
          </w:tcPr>
          <w:p w:rsidR="00667EEB" w:rsidRPr="00F46684" w:rsidRDefault="00667EEB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667EEB" w:rsidRPr="00F46684" w:rsidRDefault="00667EEB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.250</w:t>
            </w:r>
          </w:p>
        </w:tc>
        <w:tc>
          <w:tcPr>
            <w:tcW w:w="630" w:type="dxa"/>
          </w:tcPr>
          <w:p w:rsidR="00667EEB" w:rsidRPr="00F46684" w:rsidRDefault="00667EEB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775" w:type="dxa"/>
          </w:tcPr>
          <w:p w:rsidR="00667EEB" w:rsidRPr="00F46684" w:rsidRDefault="00F46684" w:rsidP="0061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43.33</w:t>
            </w:r>
          </w:p>
        </w:tc>
      </w:tr>
    </w:tbl>
    <w:p w:rsidR="00667EEB" w:rsidRPr="00F46684" w:rsidRDefault="00667EEB" w:rsidP="00CA1821">
      <w:pPr>
        <w:jc w:val="center"/>
        <w:rPr>
          <w:b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3505"/>
        <w:gridCol w:w="371"/>
        <w:gridCol w:w="1249"/>
        <w:gridCol w:w="450"/>
        <w:gridCol w:w="3775"/>
      </w:tblGrid>
      <w:tr w:rsidR="00F46684" w:rsidTr="00F46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46684" w:rsidRPr="00F46684" w:rsidRDefault="00F46684" w:rsidP="00F46684">
            <w:pPr>
              <w:jc w:val="center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Monthly Salary</w:t>
            </w:r>
          </w:p>
        </w:tc>
        <w:tc>
          <w:tcPr>
            <w:tcW w:w="371" w:type="dxa"/>
          </w:tcPr>
          <w:p w:rsidR="00F46684" w:rsidRPr="00F46684" w:rsidRDefault="00F46684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1249" w:type="dxa"/>
          </w:tcPr>
          <w:p w:rsidR="00F46684" w:rsidRPr="00F46684" w:rsidRDefault="00F46684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Mon</w:t>
            </w:r>
            <w:r w:rsidRPr="00F46684">
              <w:rPr>
                <w:b w:val="0"/>
                <w:sz w:val="28"/>
                <w:szCs w:val="28"/>
              </w:rPr>
              <w:t>ths</w:t>
            </w:r>
          </w:p>
        </w:tc>
        <w:tc>
          <w:tcPr>
            <w:tcW w:w="450" w:type="dxa"/>
          </w:tcPr>
          <w:p w:rsidR="00F46684" w:rsidRPr="00F46684" w:rsidRDefault="00F46684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3775" w:type="dxa"/>
          </w:tcPr>
          <w:p w:rsidR="00F46684" w:rsidRPr="00F46684" w:rsidRDefault="00F46684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</w:t>
            </w:r>
            <w:r w:rsidRPr="00F46684">
              <w:rPr>
                <w:b w:val="0"/>
                <w:sz w:val="28"/>
                <w:szCs w:val="28"/>
              </w:rPr>
              <w:t>Annual Salary</w:t>
            </w:r>
          </w:p>
        </w:tc>
      </w:tr>
      <w:tr w:rsidR="00F46684" w:rsidTr="00F4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F46684" w:rsidRPr="00F46684" w:rsidRDefault="00F46684" w:rsidP="00F46684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227.78</w:t>
            </w:r>
          </w:p>
        </w:tc>
        <w:tc>
          <w:tcPr>
            <w:tcW w:w="371" w:type="dxa"/>
          </w:tcPr>
          <w:p w:rsidR="00F46684" w:rsidRPr="00F46684" w:rsidRDefault="00F46684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49" w:type="dxa"/>
          </w:tcPr>
          <w:p w:rsidR="00F46684" w:rsidRPr="00F46684" w:rsidRDefault="00F46684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0" w:type="dxa"/>
          </w:tcPr>
          <w:p w:rsidR="00F46684" w:rsidRPr="00F46684" w:rsidRDefault="00F46684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775" w:type="dxa"/>
          </w:tcPr>
          <w:p w:rsidR="00F46684" w:rsidRPr="00F46684" w:rsidRDefault="00F46684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2,733.36</w:t>
            </w:r>
          </w:p>
        </w:tc>
      </w:tr>
    </w:tbl>
    <w:p w:rsidR="00667EEB" w:rsidRDefault="00667EEB" w:rsidP="00CA1821">
      <w:pPr>
        <w:rPr>
          <w:b/>
        </w:rPr>
      </w:pPr>
    </w:p>
    <w:p w:rsidR="00667EEB" w:rsidRDefault="00667EEB" w:rsidP="00F46684">
      <w:pPr>
        <w:jc w:val="center"/>
        <w:rPr>
          <w:b/>
        </w:rPr>
      </w:pPr>
      <w:r>
        <w:rPr>
          <w:b/>
        </w:rPr>
        <w:t xml:space="preserve">Note:  FTEs are no more than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decimal places</w:t>
      </w:r>
    </w:p>
    <w:p w:rsidR="00667EEB" w:rsidRPr="00667EEB" w:rsidRDefault="00667EEB" w:rsidP="00F46684">
      <w:pPr>
        <w:jc w:val="center"/>
        <w:rPr>
          <w:b/>
        </w:rPr>
      </w:pPr>
      <w:r>
        <w:rPr>
          <w:b/>
        </w:rPr>
        <w:t xml:space="preserve">Note:  Hours per Day and Hours per Pay are no more than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decimal places</w:t>
      </w:r>
    </w:p>
    <w:sectPr w:rsidR="00667EEB" w:rsidRPr="0066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1"/>
    <w:rsid w:val="006141E1"/>
    <w:rsid w:val="00667EEB"/>
    <w:rsid w:val="00A46464"/>
    <w:rsid w:val="00CA1821"/>
    <w:rsid w:val="00F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C622"/>
  <w15:chartTrackingRefBased/>
  <w15:docId w15:val="{4A116016-3230-424A-B1FB-659D63D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CA18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F466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466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592</Characters>
  <Application>Microsoft Office Word</Application>
  <DocSecurity>4</DocSecurity>
  <Lines>118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Patrick Johnston</cp:lastModifiedBy>
  <cp:revision>2</cp:revision>
  <dcterms:created xsi:type="dcterms:W3CDTF">2019-04-05T18:21:00Z</dcterms:created>
  <dcterms:modified xsi:type="dcterms:W3CDTF">2019-04-05T18:21:00Z</dcterms:modified>
</cp:coreProperties>
</file>